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45706375"/>
      <w:r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2701291</wp:posOffset>
            </wp:positionH>
            <wp:positionV relativeFrom="paragraph">
              <wp:posOffset>-253365</wp:posOffset>
            </wp:positionV>
            <wp:extent cx="514350" cy="685800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4"/>
      <w:r w:rsidRPr="004701F9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1F9" w:rsidRPr="004701F9" w:rsidRDefault="004701F9" w:rsidP="004701F9">
      <w:pPr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 xml:space="preserve">от  17.08. 2023г.                                                                                                 № </w:t>
      </w:r>
      <w:r w:rsidR="009E3EE1">
        <w:rPr>
          <w:rFonts w:ascii="Times New Roman" w:hAnsi="Times New Roman" w:cs="Times New Roman"/>
          <w:sz w:val="28"/>
          <w:szCs w:val="28"/>
        </w:rPr>
        <w:t>58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>с. Сосновка</w:t>
      </w:r>
    </w:p>
    <w:bookmarkEnd w:id="1"/>
    <w:p w:rsidR="009B5077" w:rsidRPr="00EE61F4" w:rsidRDefault="009B5077" w:rsidP="004701F9">
      <w:pPr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1F9">
        <w:rPr>
          <w:rFonts w:ascii="Times New Roman" w:hAnsi="Times New Roman" w:cs="Times New Roman"/>
          <w:b/>
          <w:sz w:val="28"/>
          <w:szCs w:val="28"/>
        </w:rPr>
        <w:t>Об утверждении Перечня автомобильных дорог общего пользования местного значения Сосновского муниципального образования</w:t>
      </w:r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p w:rsidR="004701F9" w:rsidRPr="00E7152B" w:rsidRDefault="004701F9" w:rsidP="004701F9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положениями Федерального закона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9B5077" w:rsidRPr="00470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,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Федерального закона от 06.10.2003 года №131-ФЗ «Об общих принципах организации местного самоуправления в Российской Федерации», Постановления Правительства РФ от 28.09.2009 года №767 «О классификации автомобильных дорог в Российской Федерации», Приказа Минтранса РФ от 07.02.2007 №16 «Об утверждении Правил присвоения автомобильным дорогам идентификационных номеров»</w:t>
      </w:r>
      <w:r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 xml:space="preserve">руководствуясь ст.ст. 23,45 Устава Сосновского муниципального образования, администрация Сосновского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Иркутской области</w:t>
      </w:r>
    </w:p>
    <w:p w:rsidR="009B5077" w:rsidRPr="00EE61F4" w:rsidRDefault="009B5077" w:rsidP="004701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:rsidR="004701F9" w:rsidRPr="004701F9" w:rsidRDefault="004701F9" w:rsidP="004701F9">
      <w:pPr>
        <w:jc w:val="both"/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1.Утвердить перечень автомобильных дорог общего пользования местного значения Сосновского муниципального образования (Приложение).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2.Признать утратившими силу со дня вступления в законную силу настоящего постановления постановление администрации сельского поселения </w:t>
      </w:r>
      <w:r w:rsidR="00FC3E93">
        <w:rPr>
          <w:rFonts w:ascii="Times New Roman" w:hAnsi="Times New Roman" w:cs="Times New Roman"/>
          <w:sz w:val="28"/>
        </w:rPr>
        <w:t xml:space="preserve">Сосновского </w:t>
      </w:r>
      <w:r w:rsidRPr="004701F9">
        <w:rPr>
          <w:rFonts w:ascii="Times New Roman" w:hAnsi="Times New Roman" w:cs="Times New Roman"/>
          <w:sz w:val="28"/>
        </w:rPr>
        <w:t xml:space="preserve">муниципального образования от </w:t>
      </w:r>
      <w:r>
        <w:rPr>
          <w:rFonts w:ascii="Times New Roman" w:hAnsi="Times New Roman" w:cs="Times New Roman"/>
          <w:sz w:val="28"/>
        </w:rPr>
        <w:t>01.07.2021</w:t>
      </w:r>
      <w:r w:rsidRPr="004701F9">
        <w:rPr>
          <w:rFonts w:ascii="Times New Roman" w:hAnsi="Times New Roman" w:cs="Times New Roman"/>
          <w:sz w:val="28"/>
        </w:rPr>
        <w:t xml:space="preserve"> года № </w:t>
      </w:r>
      <w:r>
        <w:rPr>
          <w:rFonts w:ascii="Times New Roman" w:hAnsi="Times New Roman" w:cs="Times New Roman"/>
          <w:sz w:val="28"/>
        </w:rPr>
        <w:t>52</w:t>
      </w:r>
      <w:r w:rsidRPr="004701F9">
        <w:rPr>
          <w:rFonts w:ascii="Times New Roman" w:hAnsi="Times New Roman" w:cs="Times New Roman"/>
          <w:sz w:val="28"/>
        </w:rPr>
        <w:t xml:space="preserve"> «Об утверждении перечня автомобильных дорог общего пользования местного значения Сосновского муниципального образования»</w:t>
      </w:r>
      <w:r>
        <w:rPr>
          <w:rFonts w:ascii="Times New Roman" w:hAnsi="Times New Roman" w:cs="Times New Roman"/>
          <w:sz w:val="28"/>
        </w:rPr>
        <w:t>.</w:t>
      </w:r>
    </w:p>
    <w:p w:rsidR="004701F9" w:rsidRDefault="004701F9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F5496"/>
          <w:sz w:val="28"/>
          <w:szCs w:val="28"/>
          <w:u w:val="single"/>
        </w:rPr>
      </w:pPr>
      <w:r w:rsidRPr="004701F9">
        <w:rPr>
          <w:rFonts w:ascii="Times New Roman" w:hAnsi="Times New Roman" w:cs="Times New Roman"/>
          <w:sz w:val="28"/>
        </w:rPr>
        <w:lastRenderedPageBreak/>
        <w:t xml:space="preserve">       3.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Ведущему специалисту по организационной работе</w:t>
      </w:r>
      <w:r w:rsidR="00912B24">
        <w:rPr>
          <w:rFonts w:ascii="Times New Roman" w:hAnsi="Times New Roman" w:cs="Times New Roman"/>
          <w:sz w:val="28"/>
          <w:szCs w:val="28"/>
        </w:rPr>
        <w:t xml:space="preserve"> и кадровой политике</w:t>
      </w:r>
      <w:r w:rsidRPr="004701F9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>настоящее постановление  в периодическом печатном издании, газете «Сосновский вестник» и разместить на официальном сайте администрации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="00912B24" w:rsidRPr="004701F9">
        <w:rPr>
          <w:rFonts w:ascii="Times New Roman" w:hAnsi="Times New Roman" w:cs="Times New Roman"/>
          <w:sz w:val="28"/>
          <w:szCs w:val="28"/>
        </w:rPr>
        <w:t>Сосновского</w:t>
      </w:r>
      <w:r w:rsidRPr="004701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12B24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12B24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</w:rPr>
        <w:t>// сосновка-адм.рф/.</w:t>
      </w:r>
    </w:p>
    <w:p w:rsidR="00912B24" w:rsidRDefault="00591521" w:rsidP="00591521">
      <w:pPr>
        <w:pStyle w:val="a3"/>
        <w:suppressAutoHyphens/>
        <w:spacing w:after="0" w:line="240" w:lineRule="auto"/>
        <w:ind w:left="7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4.  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 момента его официального опубликования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12B24" w:rsidRPr="00591521" w:rsidRDefault="00912B24" w:rsidP="00591521">
      <w:pPr>
        <w:pStyle w:val="a3"/>
        <w:numPr>
          <w:ilvl w:val="0"/>
          <w:numId w:val="5"/>
        </w:numPr>
        <w:suppressAutoHyphens/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9152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:rsidR="00912B24" w:rsidRPr="00912B24" w:rsidRDefault="00912B24" w:rsidP="00912B24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2B24" w:rsidRPr="00912B24" w:rsidRDefault="00912B24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B9BD5"/>
          <w:sz w:val="28"/>
          <w:szCs w:val="28"/>
          <w:u w:val="single"/>
        </w:rPr>
      </w:pP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Глава администрации Сосновского</w:t>
      </w: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муниципального образования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В.С. Мелентьев</w:t>
      </w:r>
    </w:p>
    <w:p w:rsidR="009B5077" w:rsidRPr="005E6493" w:rsidRDefault="009B5077" w:rsidP="009B5077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5E6493" w:rsidRDefault="009B5077" w:rsidP="009B507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EE61F4" w:rsidRDefault="009B5077" w:rsidP="009B50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59A7" w:rsidRDefault="00C059A7" w:rsidP="002C1A7E">
      <w:pPr>
        <w:spacing w:after="0"/>
        <w:jc w:val="right"/>
        <w:rPr>
          <w:rFonts w:ascii="Times New Roman" w:hAnsi="Times New Roman" w:cs="Times New Roman"/>
        </w:rPr>
      </w:pPr>
    </w:p>
    <w:p w:rsidR="00C059A7" w:rsidRDefault="00C059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C1A7E" w:rsidRPr="00EE61F4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lastRenderedPageBreak/>
        <w:t xml:space="preserve">Приложение </w:t>
      </w:r>
    </w:p>
    <w:p w:rsidR="002C1A7E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t>к постановлению</w:t>
      </w:r>
      <w:r w:rsidR="00912B24">
        <w:rPr>
          <w:rFonts w:ascii="Times New Roman" w:hAnsi="Times New Roman" w:cs="Times New Roman"/>
        </w:rPr>
        <w:t xml:space="preserve"> администрации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Сосновского сельского поселения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Усольского муниципального района</w:t>
      </w:r>
    </w:p>
    <w:p w:rsidR="00912B24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Иркутской области</w:t>
      </w:r>
    </w:p>
    <w:p w:rsidR="002C1A7E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bookmarkStart w:id="2" w:name="_Hlk47809639"/>
      <w:r>
        <w:rPr>
          <w:rFonts w:ascii="Times New Roman" w:hAnsi="Times New Roman" w:cs="Times New Roman"/>
        </w:rPr>
        <w:t>о</w:t>
      </w:r>
      <w:r w:rsidR="002C1A7E" w:rsidRPr="00EE61F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17.08.2023 г.</w:t>
      </w:r>
      <w:r w:rsidR="00EE61F4">
        <w:rPr>
          <w:rFonts w:ascii="Times New Roman" w:hAnsi="Times New Roman" w:cs="Times New Roman"/>
        </w:rPr>
        <w:t xml:space="preserve">   №</w:t>
      </w:r>
      <w:r w:rsidR="0061354F">
        <w:rPr>
          <w:rFonts w:ascii="Times New Roman" w:hAnsi="Times New Roman" w:cs="Times New Roman"/>
        </w:rPr>
        <w:t xml:space="preserve"> 58</w:t>
      </w:r>
    </w:p>
    <w:bookmarkEnd w:id="2"/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912B24" w:rsidRDefault="002C1A7E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B2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2C1A7E" w:rsidRPr="00912B24" w:rsidRDefault="00EE61F4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47809684"/>
      <w:r w:rsidRPr="00912B24">
        <w:rPr>
          <w:rFonts w:ascii="Times New Roman" w:hAnsi="Times New Roman" w:cs="Times New Roman"/>
          <w:b/>
          <w:bCs/>
          <w:sz w:val="28"/>
          <w:szCs w:val="28"/>
        </w:rPr>
        <w:t>автомобильных дорог общего пользования местного значения</w:t>
      </w:r>
      <w:r w:rsidR="00912B24" w:rsidRPr="00912B24">
        <w:rPr>
          <w:rFonts w:ascii="Times New Roman" w:hAnsi="Times New Roman" w:cs="Times New Roman"/>
          <w:b/>
          <w:bCs/>
          <w:sz w:val="28"/>
          <w:szCs w:val="28"/>
        </w:rPr>
        <w:t xml:space="preserve"> Сосновского муниципального образования</w:t>
      </w:r>
    </w:p>
    <w:bookmarkEnd w:id="3"/>
    <w:p w:rsidR="002C1A7E" w:rsidRPr="00EE61F4" w:rsidRDefault="002C1A7E" w:rsidP="002C1A7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2013"/>
        <w:gridCol w:w="2863"/>
        <w:gridCol w:w="1445"/>
        <w:gridCol w:w="1134"/>
        <w:gridCol w:w="1079"/>
        <w:gridCol w:w="937"/>
        <w:gridCol w:w="1189"/>
      </w:tblGrid>
      <w:tr w:rsidR="00912B24" w:rsidRPr="00EE61F4" w:rsidTr="0061354F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61354F">
            <w:pPr>
              <w:ind w:left="-278" w:firstLine="278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4" w:name="_Hlk47810240"/>
            <w:r w:rsidRPr="00B91506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Наименование автомобильной дороги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Идентификационный номер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Учетный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Протяженность, км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твердым покрытием (асфальтобетон, гравий, щебень), км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грунтовым покрытием, км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Площадь покрытия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</w:t>
            </w:r>
          </w:p>
        </w:tc>
      </w:tr>
      <w:bookmarkEnd w:id="4"/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д. Арансахой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0721BD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0,437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Заречная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0.569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0,569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2845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0.322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0,322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Центральная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0.461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0,461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Школьная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0,179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jc w:val="right"/>
            </w:pPr>
            <w:r>
              <w:rPr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r>
              <w:rPr>
                <w:b/>
                <w:color w:val="000000"/>
              </w:rPr>
              <w:t>2.105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b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A973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2.105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b/>
                <w:color w:val="000000"/>
              </w:rPr>
              <w:t>12257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п. Белогорск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пер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0.32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0.49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0,490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Молодежная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0.506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2530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0.441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0,441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2646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Рыбаков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25 240Н-050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25 240Н-050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0.547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0,547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4376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Хуторская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25 240Н-014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25 240Н-014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0.316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0,316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3.364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2,858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20889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с. Сосновка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0.94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0,940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Тенистый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Трактовый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0.304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0,304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пер. Заречный,  от ул. Береговой до ул.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Лесной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1-й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0,083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2-й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0,113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904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3-й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0,145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Набережный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0.234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0,234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Первомайский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0,771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3855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Ветеранов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0.265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0,265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Вознесенская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790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Дмитрия Зарукина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  <w:r w:rsidR="0061354F">
              <w:rPr>
                <w:rFonts w:ascii="Times New Roman" w:hAnsi="Times New Roman" w:cs="Times New Roman"/>
                <w:color w:val="000000"/>
              </w:rPr>
              <w:t>,000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1.2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Кооперативная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5600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Мира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0.898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0,898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3592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2232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lastRenderedPageBreak/>
              <w:t>26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Первомайская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0.459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0,459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4740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Победы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Рыбоводов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2506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Рыбоводов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0.589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0,589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4123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Совхозная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0,187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Строительная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0.329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Строительная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0.527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0,527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2635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Фабричная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ул. Хвойная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14.609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12,490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2,119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94071</w:t>
            </w:r>
          </w:p>
        </w:tc>
      </w:tr>
    </w:tbl>
    <w:p w:rsidR="002C1A7E" w:rsidRPr="008D5EAA" w:rsidRDefault="002C1A7E" w:rsidP="002C1A7E">
      <w:pPr>
        <w:jc w:val="center"/>
        <w:rPr>
          <w:rFonts w:ascii="Times New Roman" w:hAnsi="Times New Roman" w:cs="Times New Roman"/>
          <w:lang w:eastAsia="ar-SA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bookmarkEnd w:id="0"/>
    <w:p w:rsidR="00EE61F4" w:rsidRPr="00EE61F4" w:rsidRDefault="00EE61F4" w:rsidP="00D71296">
      <w:pPr>
        <w:rPr>
          <w:rFonts w:ascii="Times New Roman" w:hAnsi="Times New Roman" w:cs="Times New Roman"/>
        </w:rPr>
      </w:pPr>
    </w:p>
    <w:sectPr w:rsidR="00EE61F4" w:rsidRPr="00EE61F4" w:rsidSect="009F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6B6F"/>
    <w:multiLevelType w:val="hybridMultilevel"/>
    <w:tmpl w:val="BF2685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439EE"/>
    <w:multiLevelType w:val="hybridMultilevel"/>
    <w:tmpl w:val="BA56F518"/>
    <w:lvl w:ilvl="0" w:tplc="C8F4DB1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856D5"/>
    <w:multiLevelType w:val="hybridMultilevel"/>
    <w:tmpl w:val="29E6A2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165E1"/>
    <w:multiLevelType w:val="hybridMultilevel"/>
    <w:tmpl w:val="F476D94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D4090"/>
    <w:multiLevelType w:val="hybridMultilevel"/>
    <w:tmpl w:val="4BD81A1C"/>
    <w:lvl w:ilvl="0" w:tplc="337EF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1A7E"/>
    <w:rsid w:val="000721BD"/>
    <w:rsid w:val="000C55AD"/>
    <w:rsid w:val="000F5190"/>
    <w:rsid w:val="00151FD2"/>
    <w:rsid w:val="00215568"/>
    <w:rsid w:val="00226E43"/>
    <w:rsid w:val="002421B8"/>
    <w:rsid w:val="002B50C9"/>
    <w:rsid w:val="002C1A7E"/>
    <w:rsid w:val="0031515D"/>
    <w:rsid w:val="0032775F"/>
    <w:rsid w:val="003A5EE0"/>
    <w:rsid w:val="003C2318"/>
    <w:rsid w:val="003F2F98"/>
    <w:rsid w:val="004701F9"/>
    <w:rsid w:val="00471C73"/>
    <w:rsid w:val="004804C2"/>
    <w:rsid w:val="00582BCA"/>
    <w:rsid w:val="00591521"/>
    <w:rsid w:val="005926EF"/>
    <w:rsid w:val="005E6493"/>
    <w:rsid w:val="0061354F"/>
    <w:rsid w:val="00622117"/>
    <w:rsid w:val="006777E4"/>
    <w:rsid w:val="0069041F"/>
    <w:rsid w:val="00857E0C"/>
    <w:rsid w:val="008D5EAA"/>
    <w:rsid w:val="00912B24"/>
    <w:rsid w:val="00995505"/>
    <w:rsid w:val="009B5077"/>
    <w:rsid w:val="009E3EE1"/>
    <w:rsid w:val="009F5ADB"/>
    <w:rsid w:val="00A12D33"/>
    <w:rsid w:val="00A41055"/>
    <w:rsid w:val="00A41F82"/>
    <w:rsid w:val="00A97341"/>
    <w:rsid w:val="00B40A6B"/>
    <w:rsid w:val="00B91506"/>
    <w:rsid w:val="00C059A7"/>
    <w:rsid w:val="00C34985"/>
    <w:rsid w:val="00D673BC"/>
    <w:rsid w:val="00D71296"/>
    <w:rsid w:val="00DE5F34"/>
    <w:rsid w:val="00E51BD4"/>
    <w:rsid w:val="00E9620B"/>
    <w:rsid w:val="00EA2784"/>
    <w:rsid w:val="00EE61F4"/>
    <w:rsid w:val="00F273B9"/>
    <w:rsid w:val="00FC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2023-08-18T01:11:00Z</cp:lastPrinted>
  <dcterms:created xsi:type="dcterms:W3CDTF">2023-09-04T01:55:00Z</dcterms:created>
  <dcterms:modified xsi:type="dcterms:W3CDTF">2023-09-04T01:55:00Z</dcterms:modified>
</cp:coreProperties>
</file>